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BF"/>
      </w:tblPr>
      <w:tblGrid>
        <w:gridCol w:w="1638"/>
        <w:gridCol w:w="7218"/>
      </w:tblGrid>
      <w:tr w:rsidR="004118FD">
        <w:tc>
          <w:tcPr>
            <w:tcW w:w="1638" w:type="dxa"/>
          </w:tcPr>
          <w:p w:rsidR="004118FD" w:rsidRDefault="004118FD" w:rsidP="004A5D16">
            <w:pPr>
              <w:rPr>
                <w:rFonts w:ascii="Book Antiqua" w:hAnsi="Book Antiqua"/>
                <w:b/>
                <w:sz w:val="48"/>
              </w:rPr>
            </w:pPr>
            <w:r>
              <w:rPr>
                <w:rFonts w:ascii="Book Antiqua" w:hAnsi="Book Antiqua"/>
                <w:b/>
                <w:noProof/>
                <w:sz w:val="48"/>
              </w:rPr>
              <w:drawing>
                <wp:inline distT="0" distB="0" distL="0" distR="0">
                  <wp:extent cx="1016000" cy="677333"/>
                  <wp:effectExtent l="25400" t="0" r="0" b="0"/>
                  <wp:docPr id="4" name="Picture 2" descr="google-bomb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oogle-bomb.jpe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094" cy="678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18" w:type="dxa"/>
          </w:tcPr>
          <w:p w:rsidR="004118FD" w:rsidRPr="004118FD" w:rsidRDefault="003F6312" w:rsidP="004118FD">
            <w:pPr>
              <w:rPr>
                <w:rFonts w:ascii="Book Antiqua" w:hAnsi="Book Antiqua"/>
                <w:b/>
                <w:sz w:val="44"/>
              </w:rPr>
            </w:pPr>
            <w:r>
              <w:rPr>
                <w:rFonts w:ascii="Book Antiqua" w:hAnsi="Book Antiqua"/>
                <w:b/>
                <w:sz w:val="44"/>
              </w:rPr>
              <w:t xml:space="preserve"> </w:t>
            </w:r>
            <w:r w:rsidR="004118FD" w:rsidRPr="004118FD">
              <w:rPr>
                <w:rFonts w:ascii="Book Antiqua" w:hAnsi="Book Antiqua"/>
                <w:b/>
                <w:sz w:val="44"/>
              </w:rPr>
              <w:t>Google Bomb – The Persian Gulf</w:t>
            </w:r>
            <w:r w:rsidR="00433FA2">
              <w:rPr>
                <w:rFonts w:ascii="Book Antiqua" w:hAnsi="Book Antiqua"/>
                <w:b/>
                <w:sz w:val="44"/>
              </w:rPr>
              <w:t>!</w:t>
            </w:r>
          </w:p>
          <w:p w:rsidR="004118FD" w:rsidRPr="004118FD" w:rsidRDefault="003F6312" w:rsidP="004A5D16">
            <w:pPr>
              <w:rPr>
                <w:rFonts w:ascii="Book Antiqua" w:hAnsi="Book Antiqua"/>
                <w:sz w:val="18"/>
              </w:rPr>
            </w:pPr>
            <w:r>
              <w:rPr>
                <w:rFonts w:ascii="Book Antiqua" w:hAnsi="Book Antiqua"/>
                <w:sz w:val="18"/>
              </w:rPr>
              <w:t xml:space="preserve">     </w:t>
            </w:r>
            <w:r w:rsidR="0046704C">
              <w:rPr>
                <w:rFonts w:ascii="Book Antiqua" w:hAnsi="Book Antiqua"/>
                <w:sz w:val="18"/>
              </w:rPr>
              <w:t>9/20</w:t>
            </w:r>
            <w:r w:rsidR="004118FD" w:rsidRPr="004A5D16">
              <w:rPr>
                <w:rFonts w:ascii="Book Antiqua" w:hAnsi="Book Antiqua"/>
                <w:sz w:val="18"/>
              </w:rPr>
              <w:t xml:space="preserve">11 Blog by founder of </w:t>
            </w:r>
            <w:hyperlink r:id="rId6" w:history="1">
              <w:r w:rsidR="004118FD" w:rsidRPr="004A5D16">
                <w:rPr>
                  <w:rStyle w:val="Hyperlink"/>
                  <w:rFonts w:ascii="Book Antiqua" w:hAnsi="Book Antiqua"/>
                  <w:sz w:val="18"/>
                </w:rPr>
                <w:t>PersiansAreNotArabs.com</w:t>
              </w:r>
            </w:hyperlink>
            <w:r w:rsidR="004118FD" w:rsidRPr="004A5D16">
              <w:rPr>
                <w:rFonts w:ascii="Book Antiqua" w:hAnsi="Book Antiqua"/>
                <w:sz w:val="18"/>
              </w:rPr>
              <w:t xml:space="preserve"> </w:t>
            </w:r>
          </w:p>
        </w:tc>
      </w:tr>
    </w:tbl>
    <w:p w:rsidR="008F61C8" w:rsidRPr="00AE1714" w:rsidRDefault="008F61C8" w:rsidP="004A5D16">
      <w:pPr>
        <w:rPr>
          <w:rFonts w:ascii="Book Antiqua" w:hAnsi="Book Antiqua"/>
          <w:sz w:val="18"/>
        </w:rPr>
      </w:pPr>
    </w:p>
    <w:p w:rsidR="00F14383" w:rsidRPr="004A5D16" w:rsidRDefault="00D828BC" w:rsidP="004A5D16">
      <w:pPr>
        <w:rPr>
          <w:rFonts w:ascii="Book Antiqua" w:hAnsi="Book Antiqua"/>
          <w:b/>
          <w:sz w:val="28"/>
        </w:rPr>
      </w:pPr>
      <w:r w:rsidRPr="004A5D16">
        <w:rPr>
          <w:rFonts w:ascii="Book Antiqua" w:hAnsi="Book Antiqua"/>
          <w:b/>
          <w:sz w:val="28"/>
        </w:rPr>
        <w:t xml:space="preserve">(1) </w:t>
      </w:r>
      <w:r w:rsidR="00F14383" w:rsidRPr="004A5D16">
        <w:rPr>
          <w:rFonts w:ascii="Book Antiqua" w:hAnsi="Book Antiqua"/>
          <w:b/>
          <w:sz w:val="28"/>
        </w:rPr>
        <w:t>What is Google Bombing?</w:t>
      </w:r>
    </w:p>
    <w:p w:rsidR="00D828BC" w:rsidRPr="004A5D16" w:rsidRDefault="00F14383" w:rsidP="004A5D16">
      <w:pPr>
        <w:rPr>
          <w:rFonts w:ascii="Book Antiqua" w:hAnsi="Book Antiqua"/>
        </w:rPr>
      </w:pPr>
      <w:r w:rsidRPr="004A5D16">
        <w:rPr>
          <w:rFonts w:ascii="Book Antiqua" w:hAnsi="Book Antiqua"/>
        </w:rPr>
        <w:t xml:space="preserve">Google bombing refers to the practice of </w:t>
      </w:r>
      <w:r w:rsidR="000B2A86" w:rsidRPr="004A5D16">
        <w:rPr>
          <w:rFonts w:ascii="Book Antiqua" w:hAnsi="Book Antiqua"/>
        </w:rPr>
        <w:t xml:space="preserve">manipulating </w:t>
      </w:r>
      <w:r w:rsidR="00CE75DC" w:rsidRPr="004A5D16">
        <w:rPr>
          <w:rFonts w:ascii="Book Antiqua" w:hAnsi="Book Antiqua"/>
        </w:rPr>
        <w:t xml:space="preserve">search engines to enhance </w:t>
      </w:r>
      <w:r w:rsidR="00B61A9E" w:rsidRPr="004A5D16">
        <w:rPr>
          <w:rFonts w:ascii="Book Antiqua" w:hAnsi="Book Antiqua"/>
        </w:rPr>
        <w:t xml:space="preserve">ranking for </w:t>
      </w:r>
      <w:r w:rsidRPr="004A5D16">
        <w:rPr>
          <w:rFonts w:ascii="Book Antiqua" w:hAnsi="Book Antiqua"/>
        </w:rPr>
        <w:t>specific terms</w:t>
      </w:r>
      <w:r w:rsidR="00AB72E9" w:rsidRPr="004A5D16">
        <w:rPr>
          <w:rFonts w:ascii="Book Antiqua" w:hAnsi="Book Antiqua"/>
        </w:rPr>
        <w:t xml:space="preserve">. It is done </w:t>
      </w:r>
      <w:r w:rsidRPr="004A5D16">
        <w:rPr>
          <w:rFonts w:ascii="Book Antiqua" w:hAnsi="Book Antiqua"/>
        </w:rPr>
        <w:t>by creating and requesting a large number of back links</w:t>
      </w:r>
      <w:r w:rsidR="004A5D16">
        <w:rPr>
          <w:rFonts w:ascii="Book Antiqua" w:hAnsi="Book Antiqua"/>
        </w:rPr>
        <w:t xml:space="preserve"> for a specific web page</w:t>
      </w:r>
      <w:r w:rsidR="002F03C2" w:rsidRPr="004A5D16">
        <w:rPr>
          <w:rFonts w:ascii="Book Antiqua" w:hAnsi="Book Antiqua"/>
        </w:rPr>
        <w:t xml:space="preserve">. </w:t>
      </w:r>
      <w:r w:rsidR="002F03C2" w:rsidRPr="000A083C">
        <w:rPr>
          <w:rFonts w:ascii="Book Antiqua" w:hAnsi="Book Antiqua"/>
          <w:i/>
          <w:sz w:val="20"/>
        </w:rPr>
        <w:t>(‘backlinks’ are incoming links to a website or web page)</w:t>
      </w:r>
      <w:r w:rsidR="002F03C2" w:rsidRPr="004A5D16">
        <w:rPr>
          <w:rFonts w:ascii="Book Antiqua" w:hAnsi="Book Antiqua"/>
        </w:rPr>
        <w:t xml:space="preserve"> </w:t>
      </w:r>
    </w:p>
    <w:p w:rsidR="00124D35" w:rsidRDefault="004721CA" w:rsidP="004A5D16">
      <w:pPr>
        <w:rPr>
          <w:rFonts w:ascii="Book Antiqua" w:hAnsi="Book Antiqua"/>
          <w:b/>
          <w:sz w:val="28"/>
        </w:rPr>
      </w:pPr>
      <w:r w:rsidRPr="004A5D16">
        <w:rPr>
          <w:rFonts w:ascii="Book Antiqua" w:hAnsi="Book Antiqua"/>
        </w:rPr>
        <w:t xml:space="preserve">Google and other popular search engines, use the number of </w:t>
      </w:r>
      <w:r w:rsidR="005A555E">
        <w:rPr>
          <w:rFonts w:ascii="Book Antiqua" w:hAnsi="Book Antiqua"/>
        </w:rPr>
        <w:t>back</w:t>
      </w:r>
      <w:r w:rsidRPr="004A5D16">
        <w:rPr>
          <w:rFonts w:ascii="Book Antiqua" w:hAnsi="Book Antiqua"/>
        </w:rPr>
        <w:t>links that point to a page</w:t>
      </w:r>
      <w:r w:rsidR="00A2552F" w:rsidRPr="004A5D16">
        <w:rPr>
          <w:rFonts w:ascii="Book Antiqua" w:hAnsi="Book Antiqua"/>
        </w:rPr>
        <w:t xml:space="preserve"> as</w:t>
      </w:r>
      <w:r w:rsidR="00351BAD" w:rsidRPr="004A5D16">
        <w:rPr>
          <w:rFonts w:ascii="Book Antiqua" w:hAnsi="Book Antiqua"/>
        </w:rPr>
        <w:t xml:space="preserve"> </w:t>
      </w:r>
      <w:r w:rsidR="00124D35">
        <w:rPr>
          <w:rFonts w:ascii="Book Antiqua" w:hAnsi="Book Antiqua"/>
        </w:rPr>
        <w:t xml:space="preserve">the importance factor of a </w:t>
      </w:r>
      <w:r w:rsidR="008E0CE2" w:rsidRPr="004A5D16">
        <w:rPr>
          <w:rFonts w:ascii="Book Antiqua" w:hAnsi="Book Antiqua"/>
        </w:rPr>
        <w:t>WebPages</w:t>
      </w:r>
      <w:r w:rsidR="005A555E">
        <w:rPr>
          <w:rFonts w:ascii="Book Antiqua" w:hAnsi="Book Antiqua"/>
        </w:rPr>
        <w:t>,</w:t>
      </w:r>
      <w:r w:rsidR="00E84D18" w:rsidRPr="004A5D16">
        <w:rPr>
          <w:rFonts w:ascii="Book Antiqua" w:hAnsi="Book Antiqua"/>
        </w:rPr>
        <w:t xml:space="preserve"> which </w:t>
      </w:r>
      <w:r w:rsidR="00332006" w:rsidRPr="004A5D16">
        <w:rPr>
          <w:rFonts w:ascii="Book Antiqua" w:hAnsi="Book Antiqua"/>
        </w:rPr>
        <w:t xml:space="preserve">eventually </w:t>
      </w:r>
      <w:r w:rsidR="00E84D18" w:rsidRPr="004A5D16">
        <w:rPr>
          <w:rFonts w:ascii="Book Antiqua" w:hAnsi="Book Antiqua"/>
        </w:rPr>
        <w:t>effect</w:t>
      </w:r>
      <w:r w:rsidR="00BC4B82" w:rsidRPr="004A5D16">
        <w:rPr>
          <w:rFonts w:ascii="Book Antiqua" w:hAnsi="Book Antiqua"/>
        </w:rPr>
        <w:t xml:space="preserve">s how </w:t>
      </w:r>
      <w:r w:rsidR="005A555E">
        <w:rPr>
          <w:rFonts w:ascii="Book Antiqua" w:hAnsi="Book Antiqua"/>
        </w:rPr>
        <w:t>the website is</w:t>
      </w:r>
      <w:r w:rsidR="00BC4B82" w:rsidRPr="004A5D16">
        <w:rPr>
          <w:rFonts w:ascii="Book Antiqua" w:hAnsi="Book Antiqua"/>
        </w:rPr>
        <w:t xml:space="preserve"> ranked</w:t>
      </w:r>
      <w:r w:rsidR="00A2552F" w:rsidRPr="004A5D16">
        <w:rPr>
          <w:rFonts w:ascii="Book Antiqua" w:hAnsi="Book Antiqua"/>
        </w:rPr>
        <w:t>.</w:t>
      </w:r>
      <w:r w:rsidR="00124D35" w:rsidRPr="004A5D16">
        <w:rPr>
          <w:rFonts w:ascii="Book Antiqua" w:hAnsi="Book Antiqua"/>
        </w:rPr>
        <w:t xml:space="preserve"> </w:t>
      </w:r>
      <w:r w:rsidR="00124D35">
        <w:rPr>
          <w:rFonts w:ascii="Book Antiqua" w:hAnsi="Book Antiqua"/>
        </w:rPr>
        <w:br/>
      </w:r>
    </w:p>
    <w:p w:rsidR="00124D35" w:rsidRDefault="00D86701" w:rsidP="00124D35">
      <w:pPr>
        <w:rPr>
          <w:rFonts w:ascii="Book Antiqua" w:hAnsi="Book Antiqua"/>
        </w:rPr>
      </w:pPr>
      <w:r w:rsidRPr="004E0B94">
        <w:rPr>
          <w:rFonts w:ascii="Book Antiqua" w:hAnsi="Book Antiqua"/>
          <w:b/>
          <w:sz w:val="28"/>
        </w:rPr>
        <w:t xml:space="preserve">(2) </w:t>
      </w:r>
      <w:r w:rsidR="00ED6559" w:rsidRPr="004E0B94">
        <w:rPr>
          <w:rFonts w:ascii="Book Antiqua" w:hAnsi="Book Antiqua"/>
          <w:b/>
          <w:sz w:val="28"/>
        </w:rPr>
        <w:t xml:space="preserve">What is </w:t>
      </w:r>
      <w:r w:rsidR="00AD79F6" w:rsidRPr="004E0B94">
        <w:rPr>
          <w:rFonts w:ascii="Book Antiqua" w:hAnsi="Book Antiqua"/>
          <w:b/>
          <w:sz w:val="28"/>
        </w:rPr>
        <w:t>‘</w:t>
      </w:r>
      <w:r w:rsidR="00ED6559" w:rsidRPr="004E0B94">
        <w:rPr>
          <w:rFonts w:ascii="Book Antiqua" w:hAnsi="Book Antiqua"/>
          <w:b/>
          <w:sz w:val="28"/>
        </w:rPr>
        <w:t>Google Bombing – The Persian Gulf</w:t>
      </w:r>
      <w:r w:rsidR="00AD79F6" w:rsidRPr="004E0B94">
        <w:rPr>
          <w:rFonts w:ascii="Book Antiqua" w:hAnsi="Book Antiqua"/>
          <w:b/>
          <w:sz w:val="28"/>
        </w:rPr>
        <w:t>’</w:t>
      </w:r>
      <w:r w:rsidR="00ED6559" w:rsidRPr="004E0B94">
        <w:rPr>
          <w:rFonts w:ascii="Book Antiqua" w:hAnsi="Book Antiqua"/>
          <w:b/>
          <w:sz w:val="28"/>
        </w:rPr>
        <w:t xml:space="preserve"> mean?</w:t>
      </w:r>
      <w:r w:rsidR="00124D35">
        <w:rPr>
          <w:rFonts w:ascii="Book Antiqua" w:hAnsi="Book Antiqua"/>
        </w:rPr>
        <w:t xml:space="preserve"> </w:t>
      </w:r>
    </w:p>
    <w:p w:rsidR="00EE13EC" w:rsidRDefault="00124D35" w:rsidP="00124D35">
      <w:pPr>
        <w:rPr>
          <w:rFonts w:ascii="Book Antiqua" w:hAnsi="Book Antiqua"/>
        </w:rPr>
      </w:pPr>
      <w:r>
        <w:rPr>
          <w:rFonts w:ascii="Book Antiqua" w:hAnsi="Book Antiqua"/>
        </w:rPr>
        <w:t>This refers to</w:t>
      </w:r>
      <w:r w:rsidR="005D06D5" w:rsidRPr="004A5D16">
        <w:rPr>
          <w:rFonts w:ascii="Book Antiqua" w:hAnsi="Book Antiqua"/>
        </w:rPr>
        <w:t xml:space="preserve"> post</w:t>
      </w:r>
      <w:r>
        <w:rPr>
          <w:rFonts w:ascii="Book Antiqua" w:hAnsi="Book Antiqua"/>
        </w:rPr>
        <w:t>ing</w:t>
      </w:r>
      <w:r w:rsidR="0045237E" w:rsidRPr="004A5D16">
        <w:rPr>
          <w:rFonts w:ascii="Book Antiqua" w:hAnsi="Book Antiqua"/>
        </w:rPr>
        <w:t xml:space="preserve"> numerous</w:t>
      </w:r>
      <w:r w:rsidR="005D06D5" w:rsidRPr="004A5D16">
        <w:rPr>
          <w:rFonts w:ascii="Book Antiqua" w:hAnsi="Book Antiqua"/>
        </w:rPr>
        <w:t xml:space="preserve"> links</w:t>
      </w:r>
      <w:r w:rsidR="0028538E" w:rsidRPr="004A5D16">
        <w:rPr>
          <w:rFonts w:ascii="Book Antiqua" w:hAnsi="Book Antiqua"/>
        </w:rPr>
        <w:t xml:space="preserve"> on blogs and websites</w:t>
      </w:r>
      <w:r w:rsidR="00ED4F8E" w:rsidRPr="004A5D16">
        <w:rPr>
          <w:rFonts w:ascii="Book Antiqua" w:hAnsi="Book Antiqua"/>
        </w:rPr>
        <w:t xml:space="preserve"> using the same </w:t>
      </w:r>
      <w:r w:rsidR="00884641" w:rsidRPr="004A5D16">
        <w:rPr>
          <w:rFonts w:ascii="Book Antiqua" w:hAnsi="Book Antiqua"/>
        </w:rPr>
        <w:t>anchor</w:t>
      </w:r>
      <w:r w:rsidR="00ED4F8E" w:rsidRPr="004A5D16">
        <w:rPr>
          <w:rFonts w:ascii="Book Antiqua" w:hAnsi="Book Antiqua"/>
        </w:rPr>
        <w:t xml:space="preserve"> text</w:t>
      </w:r>
      <w:r w:rsidR="005A197E" w:rsidRPr="004A5D16">
        <w:rPr>
          <w:rFonts w:ascii="Book Antiqua" w:hAnsi="Book Antiqua"/>
        </w:rPr>
        <w:t xml:space="preserve">. </w:t>
      </w:r>
      <w:r w:rsidR="00686D6B">
        <w:rPr>
          <w:rFonts w:ascii="Book Antiqua" w:hAnsi="Book Antiqua"/>
        </w:rPr>
        <w:t xml:space="preserve"> </w:t>
      </w:r>
    </w:p>
    <w:p w:rsidR="0049259C" w:rsidRPr="004A5D16" w:rsidRDefault="005A197E" w:rsidP="004A5D16">
      <w:pPr>
        <w:rPr>
          <w:rFonts w:ascii="Book Antiqua" w:hAnsi="Book Antiqua"/>
        </w:rPr>
      </w:pPr>
      <w:r w:rsidRPr="004A5D16">
        <w:rPr>
          <w:rFonts w:ascii="Book Antiqua" w:hAnsi="Book Antiqua"/>
        </w:rPr>
        <w:t xml:space="preserve">In other words linking text such as </w:t>
      </w:r>
      <w:r w:rsidR="006F359A" w:rsidRPr="004A5D16">
        <w:rPr>
          <w:rFonts w:ascii="Book Antiqua" w:hAnsi="Book Antiqua"/>
        </w:rPr>
        <w:t xml:space="preserve">the </w:t>
      </w:r>
      <w:r w:rsidRPr="004A5D16">
        <w:rPr>
          <w:rFonts w:ascii="Book Antiqua" w:hAnsi="Book Antiqua"/>
        </w:rPr>
        <w:t>“</w:t>
      </w:r>
      <w:hyperlink r:id="rId7" w:history="1">
        <w:r w:rsidRPr="00E92849">
          <w:rPr>
            <w:rStyle w:val="Hyperlink"/>
            <w:rFonts w:ascii="Book Antiqua" w:hAnsi="Book Antiqua"/>
          </w:rPr>
          <w:t>Persian Gulf</w:t>
        </w:r>
      </w:hyperlink>
      <w:r w:rsidRPr="004A5D16">
        <w:rPr>
          <w:rFonts w:ascii="Book Antiqua" w:hAnsi="Book Antiqua"/>
        </w:rPr>
        <w:t>” and/or “</w:t>
      </w:r>
      <w:hyperlink r:id="rId8" w:history="1">
        <w:r w:rsidRPr="00E92849">
          <w:rPr>
            <w:rStyle w:val="Hyperlink"/>
            <w:rFonts w:ascii="Book Antiqua" w:hAnsi="Book Antiqua"/>
          </w:rPr>
          <w:t>Arabian Gulf</w:t>
        </w:r>
      </w:hyperlink>
      <w:r w:rsidRPr="004A5D16">
        <w:rPr>
          <w:rFonts w:ascii="Book Antiqua" w:hAnsi="Book Antiqua"/>
        </w:rPr>
        <w:t>” to</w:t>
      </w:r>
      <w:r w:rsidR="00E0410C" w:rsidRPr="004A5D16">
        <w:rPr>
          <w:rFonts w:ascii="Book Antiqua" w:hAnsi="Book Antiqua"/>
        </w:rPr>
        <w:t xml:space="preserve"> the page</w:t>
      </w:r>
      <w:r w:rsidRPr="004A5D16">
        <w:rPr>
          <w:rFonts w:ascii="Book Antiqua" w:hAnsi="Book Antiqua"/>
        </w:rPr>
        <w:t xml:space="preserve">: </w:t>
      </w:r>
      <w:hyperlink r:id="rId9" w:history="1">
        <w:r w:rsidR="00EE13EC" w:rsidRPr="00EE13EC">
          <w:rPr>
            <w:rStyle w:val="Hyperlink"/>
            <w:rFonts w:ascii="Book Antiqua" w:hAnsi="Book Antiqua"/>
          </w:rPr>
          <w:t>http://www.PersiansAreNotArabs.com/persian-gulf/</w:t>
        </w:r>
      </w:hyperlink>
    </w:p>
    <w:p w:rsidR="00E251C5" w:rsidRDefault="00E15907" w:rsidP="004A5D16">
      <w:pPr>
        <w:rPr>
          <w:rFonts w:ascii="Book Antiqua" w:hAnsi="Book Antiqua"/>
        </w:rPr>
      </w:pPr>
      <w:r w:rsidRPr="004A5D16">
        <w:rPr>
          <w:rFonts w:ascii="Book Antiqua" w:hAnsi="Book Antiqua"/>
        </w:rPr>
        <w:t>I</w:t>
      </w:r>
      <w:r w:rsidR="00E251C5">
        <w:rPr>
          <w:rFonts w:ascii="Book Antiqua" w:hAnsi="Book Antiqua"/>
        </w:rPr>
        <w:t>t i</w:t>
      </w:r>
      <w:r>
        <w:rPr>
          <w:rFonts w:ascii="Book Antiqua" w:hAnsi="Book Antiqua"/>
        </w:rPr>
        <w:t>s</w:t>
      </w:r>
      <w:r w:rsidR="0049259C" w:rsidRPr="004A5D16">
        <w:rPr>
          <w:rFonts w:ascii="Book Antiqua" w:hAnsi="Book Antiqua"/>
        </w:rPr>
        <w:t xml:space="preserve"> an attempt to influence </w:t>
      </w:r>
      <w:r>
        <w:rPr>
          <w:rFonts w:ascii="Book Antiqua" w:hAnsi="Book Antiqua"/>
        </w:rPr>
        <w:t xml:space="preserve">and enhance </w:t>
      </w:r>
      <w:r w:rsidR="0049259C" w:rsidRPr="004A5D16">
        <w:rPr>
          <w:rFonts w:ascii="Book Antiqua" w:hAnsi="Book Antiqua"/>
        </w:rPr>
        <w:t xml:space="preserve">the ranking of </w:t>
      </w:r>
      <w:r w:rsidR="00E251C5">
        <w:rPr>
          <w:rFonts w:ascii="Book Antiqua" w:hAnsi="Book Antiqua"/>
        </w:rPr>
        <w:t>a</w:t>
      </w:r>
      <w:r>
        <w:rPr>
          <w:rFonts w:ascii="Book Antiqua" w:hAnsi="Book Antiqua"/>
        </w:rPr>
        <w:t xml:space="preserve"> </w:t>
      </w:r>
      <w:r w:rsidR="0049259C" w:rsidRPr="004A5D16">
        <w:rPr>
          <w:rFonts w:ascii="Book Antiqua" w:hAnsi="Book Antiqua"/>
        </w:rPr>
        <w:t>site in results returned by the Google search engine for the term</w:t>
      </w:r>
      <w:r w:rsidR="00E93469" w:rsidRPr="004A5D16">
        <w:rPr>
          <w:rFonts w:ascii="Book Antiqua" w:hAnsi="Book Antiqua"/>
        </w:rPr>
        <w:t xml:space="preserve"> the</w:t>
      </w:r>
      <w:r w:rsidR="0049259C" w:rsidRPr="004A5D16">
        <w:rPr>
          <w:rFonts w:ascii="Book Antiqua" w:hAnsi="Book Antiqua"/>
        </w:rPr>
        <w:t xml:space="preserve"> ‘</w:t>
      </w:r>
      <w:hyperlink r:id="rId10" w:history="1">
        <w:r w:rsidR="0049259C" w:rsidRPr="002D5358">
          <w:rPr>
            <w:rStyle w:val="Hyperlink"/>
            <w:rFonts w:ascii="Book Antiqua" w:hAnsi="Book Antiqua"/>
          </w:rPr>
          <w:t>Persian Gulf</w:t>
        </w:r>
      </w:hyperlink>
      <w:r w:rsidR="0049259C" w:rsidRPr="004A5D16">
        <w:rPr>
          <w:rFonts w:ascii="Book Antiqua" w:hAnsi="Book Antiqua"/>
        </w:rPr>
        <w:t>’.</w:t>
      </w:r>
    </w:p>
    <w:p w:rsidR="00E251C5" w:rsidRDefault="00E251C5" w:rsidP="00E251C5">
      <w:pPr>
        <w:rPr>
          <w:rFonts w:ascii="Book Antiqua" w:hAnsi="Book Antiqua"/>
          <w:sz w:val="16"/>
          <w:szCs w:val="16"/>
        </w:rPr>
      </w:pPr>
      <w:r w:rsidRPr="00ED27BB">
        <w:rPr>
          <w:rFonts w:ascii="Book Antiqua" w:hAnsi="Book Antiqua"/>
          <w:sz w:val="28"/>
        </w:rPr>
        <w:br/>
      </w:r>
      <w:r w:rsidR="00900E66" w:rsidRPr="002D5358">
        <w:rPr>
          <w:rFonts w:ascii="Book Antiqua" w:hAnsi="Book Antiqua"/>
          <w:b/>
          <w:sz w:val="28"/>
        </w:rPr>
        <w:t>(3) Has this attempt ever been done before?</w:t>
      </w:r>
    </w:p>
    <w:p w:rsidR="00E251C5" w:rsidRDefault="00375CD5" w:rsidP="004A5D16">
      <w:pPr>
        <w:rPr>
          <w:rFonts w:ascii="Book Antiqua" w:hAnsi="Book Antiqua"/>
          <w:sz w:val="16"/>
          <w:szCs w:val="16"/>
        </w:rPr>
      </w:pPr>
      <w:r w:rsidRPr="004A5D16">
        <w:rPr>
          <w:rFonts w:ascii="Book Antiqua" w:hAnsi="Book Antiqua"/>
        </w:rPr>
        <w:t>Yes, it start</w:t>
      </w:r>
      <w:r w:rsidR="000763D9">
        <w:rPr>
          <w:rFonts w:ascii="Book Antiqua" w:hAnsi="Book Antiqua"/>
        </w:rPr>
        <w:t>ed with an Iranian blogger who, (</w:t>
      </w:r>
      <w:r w:rsidRPr="004A5D16">
        <w:rPr>
          <w:rFonts w:ascii="Book Antiqua" w:hAnsi="Book Antiqua"/>
        </w:rPr>
        <w:t>after the outrage</w:t>
      </w:r>
      <w:r w:rsidR="00E251C5">
        <w:rPr>
          <w:rFonts w:ascii="Book Antiqua" w:hAnsi="Book Antiqua"/>
        </w:rPr>
        <w:t xml:space="preserve"> sparked in </w:t>
      </w:r>
      <w:r w:rsidRPr="004A5D16">
        <w:rPr>
          <w:rFonts w:ascii="Book Antiqua" w:hAnsi="Book Antiqua"/>
        </w:rPr>
        <w:t>the global Iranian community</w:t>
      </w:r>
      <w:r w:rsidR="000763D9">
        <w:rPr>
          <w:rFonts w:ascii="Book Antiqua" w:hAnsi="Book Antiqua"/>
        </w:rPr>
        <w:t>)</w:t>
      </w:r>
      <w:r w:rsidRPr="004A5D16">
        <w:rPr>
          <w:rFonts w:ascii="Book Antiqua" w:hAnsi="Book Antiqua"/>
        </w:rPr>
        <w:t xml:space="preserve"> invited other bloggers to link to his </w:t>
      </w:r>
      <w:r w:rsidR="00E7264D">
        <w:rPr>
          <w:rFonts w:ascii="Book Antiqua" w:hAnsi="Book Antiqua"/>
        </w:rPr>
        <w:t xml:space="preserve">simple and </w:t>
      </w:r>
      <w:r w:rsidR="006303AC" w:rsidRPr="004A5D16">
        <w:rPr>
          <w:rFonts w:ascii="Book Antiqua" w:hAnsi="Book Antiqua"/>
        </w:rPr>
        <w:t xml:space="preserve">clever </w:t>
      </w:r>
      <w:r w:rsidRPr="004A5D16">
        <w:rPr>
          <w:rFonts w:ascii="Book Antiqua" w:hAnsi="Book Antiqua"/>
        </w:rPr>
        <w:t xml:space="preserve">page called: </w:t>
      </w:r>
      <w:hyperlink r:id="rId11" w:history="1">
        <w:r w:rsidR="004D418E">
          <w:rPr>
            <w:rStyle w:val="Hyperlink"/>
            <w:rFonts w:ascii="Book Antiqua" w:hAnsi="Book Antiqua"/>
          </w:rPr>
          <w:t>Arabian-Gulf.info</w:t>
        </w:r>
      </w:hyperlink>
      <w:r w:rsidR="006303AC" w:rsidRPr="004A5D16">
        <w:rPr>
          <w:rFonts w:ascii="Book Antiqua" w:hAnsi="Book Antiqua"/>
        </w:rPr>
        <w:t xml:space="preserve"> which appeared</w:t>
      </w:r>
      <w:r w:rsidR="00373EDB" w:rsidRPr="004A5D16">
        <w:rPr>
          <w:rFonts w:ascii="Book Antiqua" w:hAnsi="Book Antiqua"/>
        </w:rPr>
        <w:t xml:space="preserve"> as a standard</w:t>
      </w:r>
      <w:r w:rsidR="006303AC" w:rsidRPr="004A5D16">
        <w:rPr>
          <w:rFonts w:ascii="Book Antiqua" w:hAnsi="Book Antiqua"/>
        </w:rPr>
        <w:t xml:space="preserve"> 404 </w:t>
      </w:r>
      <w:r w:rsidR="0005125E" w:rsidRPr="004A5D16">
        <w:rPr>
          <w:rFonts w:ascii="Book Antiqua" w:hAnsi="Book Antiqua"/>
        </w:rPr>
        <w:t>‘</w:t>
      </w:r>
      <w:r w:rsidR="00373EDB" w:rsidRPr="004A5D16">
        <w:rPr>
          <w:rFonts w:ascii="Book Antiqua" w:hAnsi="Book Antiqua"/>
        </w:rPr>
        <w:t xml:space="preserve">Not Found </w:t>
      </w:r>
      <w:r w:rsidR="0005125E" w:rsidRPr="004A5D16">
        <w:rPr>
          <w:rFonts w:ascii="Book Antiqua" w:hAnsi="Book Antiqua"/>
        </w:rPr>
        <w:t>e</w:t>
      </w:r>
      <w:r w:rsidR="006303AC" w:rsidRPr="004A5D16">
        <w:rPr>
          <w:rFonts w:ascii="Book Antiqua" w:hAnsi="Book Antiqua"/>
        </w:rPr>
        <w:t>rror page</w:t>
      </w:r>
      <w:r w:rsidR="0005125E" w:rsidRPr="004A5D16">
        <w:rPr>
          <w:rFonts w:ascii="Book Antiqua" w:hAnsi="Book Antiqua"/>
        </w:rPr>
        <w:t>’</w:t>
      </w:r>
      <w:r w:rsidR="006303AC" w:rsidRPr="004A5D16">
        <w:rPr>
          <w:rFonts w:ascii="Book Antiqua" w:hAnsi="Book Antiqua"/>
        </w:rPr>
        <w:t xml:space="preserve"> informing you that ‘The Arabian Gulf Does Not Exist!’</w:t>
      </w:r>
    </w:p>
    <w:p w:rsidR="00773CEF" w:rsidRPr="00E251C5" w:rsidRDefault="00375CD5" w:rsidP="004A5D16">
      <w:pPr>
        <w:rPr>
          <w:rFonts w:ascii="Book Antiqua" w:hAnsi="Book Antiqua"/>
          <w:sz w:val="16"/>
          <w:szCs w:val="16"/>
        </w:rPr>
      </w:pPr>
      <w:r w:rsidRPr="004A5D16">
        <w:rPr>
          <w:rFonts w:ascii="Book Antiqua" w:hAnsi="Book Antiqua"/>
        </w:rPr>
        <w:t xml:space="preserve">Within days of the initial suggestion for the Google Bomb, if a person was to type </w:t>
      </w:r>
      <w:r w:rsidR="0005125E" w:rsidRPr="004A5D16">
        <w:rPr>
          <w:rFonts w:ascii="Book Antiqua" w:hAnsi="Book Antiqua"/>
        </w:rPr>
        <w:t xml:space="preserve">the phrase </w:t>
      </w:r>
      <w:r w:rsidR="004D418E">
        <w:rPr>
          <w:rFonts w:ascii="Book Antiqua" w:hAnsi="Book Antiqua"/>
        </w:rPr>
        <w:t>‘</w:t>
      </w:r>
      <w:r w:rsidRPr="004A5D16">
        <w:rPr>
          <w:rFonts w:ascii="Book Antiqua" w:hAnsi="Book Antiqua"/>
        </w:rPr>
        <w:t>Arabian Gulf</w:t>
      </w:r>
      <w:r w:rsidR="004D418E">
        <w:rPr>
          <w:rFonts w:ascii="Book Antiqua" w:hAnsi="Book Antiqua"/>
        </w:rPr>
        <w:t>’</w:t>
      </w:r>
      <w:r w:rsidRPr="004A5D16">
        <w:rPr>
          <w:rFonts w:ascii="Book Antiqua" w:hAnsi="Book Antiqua"/>
        </w:rPr>
        <w:t xml:space="preserve"> in Google, the first result had become</w:t>
      </w:r>
      <w:r w:rsidR="00CD2267" w:rsidRPr="004A5D16">
        <w:rPr>
          <w:rFonts w:ascii="Book Antiqua" w:hAnsi="Book Antiqua"/>
        </w:rPr>
        <w:t xml:space="preserve"> the site</w:t>
      </w:r>
      <w:r w:rsidRPr="004A5D16">
        <w:rPr>
          <w:rFonts w:ascii="Book Antiqua" w:hAnsi="Book Antiqua"/>
        </w:rPr>
        <w:t xml:space="preserve"> </w:t>
      </w:r>
      <w:hyperlink r:id="rId12" w:history="1">
        <w:r w:rsidR="004D418E">
          <w:rPr>
            <w:rStyle w:val="Hyperlink"/>
            <w:rFonts w:ascii="Book Antiqua" w:hAnsi="Book Antiqua"/>
          </w:rPr>
          <w:t>www.Arabian-Gulf.info</w:t>
        </w:r>
      </w:hyperlink>
    </w:p>
    <w:p w:rsidR="004E0C86" w:rsidRPr="004118FD" w:rsidRDefault="004118FD" w:rsidP="004A5D16">
      <w:pPr>
        <w:rPr>
          <w:rFonts w:ascii="Book Antiqua" w:hAnsi="Book Antiqua"/>
          <w:b/>
          <w:sz w:val="28"/>
        </w:rPr>
      </w:pPr>
      <w:r>
        <w:rPr>
          <w:rFonts w:ascii="Book Antiqua" w:hAnsi="Book Antiqua"/>
          <w:b/>
          <w:sz w:val="28"/>
        </w:rPr>
        <w:br/>
        <w:t>(4</w:t>
      </w:r>
      <w:r w:rsidR="00773CEF" w:rsidRPr="004118FD">
        <w:rPr>
          <w:rFonts w:ascii="Book Antiqua" w:hAnsi="Book Antiqua"/>
          <w:b/>
          <w:sz w:val="28"/>
        </w:rPr>
        <w:t xml:space="preserve">) Why </w:t>
      </w:r>
      <w:r w:rsidR="00642198" w:rsidRPr="004118FD">
        <w:rPr>
          <w:rFonts w:ascii="Book Antiqua" w:hAnsi="Book Antiqua"/>
          <w:b/>
          <w:sz w:val="28"/>
        </w:rPr>
        <w:t xml:space="preserve">start </w:t>
      </w:r>
      <w:r w:rsidR="00AA71F1" w:rsidRPr="004118FD">
        <w:rPr>
          <w:rFonts w:ascii="Book Antiqua" w:hAnsi="Book Antiqua"/>
          <w:b/>
          <w:sz w:val="28"/>
        </w:rPr>
        <w:t xml:space="preserve">another </w:t>
      </w:r>
      <w:r w:rsidR="00642198" w:rsidRPr="004118FD">
        <w:rPr>
          <w:rFonts w:ascii="Book Antiqua" w:hAnsi="Book Antiqua"/>
          <w:b/>
          <w:sz w:val="28"/>
        </w:rPr>
        <w:t xml:space="preserve">campaign? </w:t>
      </w:r>
    </w:p>
    <w:p w:rsidR="00473148" w:rsidRDefault="004E0C86" w:rsidP="00A31F50">
      <w:pPr>
        <w:rPr>
          <w:rFonts w:ascii="Book Antiqua" w:hAnsi="Book Antiqua"/>
        </w:rPr>
      </w:pPr>
      <w:r w:rsidRPr="004A5D16">
        <w:rPr>
          <w:rFonts w:ascii="Book Antiqua" w:hAnsi="Book Antiqua"/>
        </w:rPr>
        <w:t xml:space="preserve">The controversy of the </w:t>
      </w:r>
      <w:hyperlink r:id="rId13" w:history="1">
        <w:r w:rsidRPr="00E05A43">
          <w:rPr>
            <w:rStyle w:val="Hyperlink"/>
            <w:rFonts w:ascii="Book Antiqua" w:hAnsi="Book Antiqua"/>
          </w:rPr>
          <w:t>Persian Gulf</w:t>
        </w:r>
      </w:hyperlink>
      <w:r w:rsidRPr="004A5D16">
        <w:rPr>
          <w:rFonts w:ascii="Book Antiqua" w:hAnsi="Book Antiqua"/>
        </w:rPr>
        <w:t xml:space="preserve"> being called the </w:t>
      </w:r>
      <w:hyperlink r:id="rId14" w:history="1">
        <w:r w:rsidRPr="00E05A43">
          <w:rPr>
            <w:rStyle w:val="Hyperlink"/>
            <w:rFonts w:ascii="Book Antiqua" w:hAnsi="Book Antiqua"/>
          </w:rPr>
          <w:t>Arabian Gulf</w:t>
        </w:r>
      </w:hyperlink>
      <w:r w:rsidRPr="004A5D16">
        <w:rPr>
          <w:rFonts w:ascii="Book Antiqua" w:hAnsi="Book Antiqua"/>
        </w:rPr>
        <w:t xml:space="preserve"> has been the subject of public attention for several years.</w:t>
      </w:r>
      <w:r w:rsidR="00CB1C7F" w:rsidRPr="004A5D16">
        <w:rPr>
          <w:rFonts w:ascii="Book Antiqua" w:hAnsi="Book Antiqua"/>
        </w:rPr>
        <w:t xml:space="preserve"> </w:t>
      </w:r>
      <w:r w:rsidR="00CE2684" w:rsidRPr="004A5D16">
        <w:rPr>
          <w:rFonts w:ascii="Book Antiqua" w:hAnsi="Book Antiqua"/>
        </w:rPr>
        <w:t xml:space="preserve">During </w:t>
      </w:r>
      <w:r w:rsidR="007B0E0E">
        <w:rPr>
          <w:rFonts w:ascii="Book Antiqua" w:hAnsi="Book Antiqua"/>
        </w:rPr>
        <w:t>this time</w:t>
      </w:r>
      <w:r w:rsidR="00C171E2">
        <w:rPr>
          <w:rFonts w:ascii="Book Antiqua" w:hAnsi="Book Antiqua"/>
        </w:rPr>
        <w:t>,</w:t>
      </w:r>
      <w:r w:rsidR="00CE2684" w:rsidRPr="004A5D16">
        <w:rPr>
          <w:rFonts w:ascii="Book Antiqua" w:hAnsi="Book Antiqua"/>
        </w:rPr>
        <w:t xml:space="preserve"> s</w:t>
      </w:r>
      <w:r w:rsidR="00CB1C7F" w:rsidRPr="004A5D16">
        <w:rPr>
          <w:rFonts w:ascii="Book Antiqua" w:hAnsi="Book Antiqua"/>
        </w:rPr>
        <w:t xml:space="preserve">everal websites </w:t>
      </w:r>
      <w:r w:rsidR="00DA0A10" w:rsidRPr="004A5D16">
        <w:rPr>
          <w:rFonts w:ascii="Book Antiqua" w:hAnsi="Book Antiqua"/>
        </w:rPr>
        <w:t xml:space="preserve">owned by non-Iranians </w:t>
      </w:r>
      <w:r w:rsidR="00CB1C7F" w:rsidRPr="004A5D16">
        <w:rPr>
          <w:rFonts w:ascii="Book Antiqua" w:hAnsi="Book Antiqua"/>
        </w:rPr>
        <w:t xml:space="preserve">have used a similar </w:t>
      </w:r>
      <w:r w:rsidR="00DA0A10" w:rsidRPr="004A5D16">
        <w:rPr>
          <w:rFonts w:ascii="Book Antiqua" w:hAnsi="Book Antiqua"/>
        </w:rPr>
        <w:t>technique and have outranked our friends site Arabian-Gulf.info</w:t>
      </w:r>
    </w:p>
    <w:p w:rsidR="009B2AE6" w:rsidRDefault="009B2AE6" w:rsidP="00A31F50">
      <w:pPr>
        <w:rPr>
          <w:rFonts w:ascii="Book Antiqua" w:hAnsi="Book Antiqua"/>
          <w:sz w:val="28"/>
        </w:rPr>
      </w:pPr>
    </w:p>
    <w:p w:rsidR="009B2AE6" w:rsidRDefault="009B2AE6" w:rsidP="00A31F50">
      <w:pPr>
        <w:rPr>
          <w:rFonts w:ascii="Book Antiqua" w:hAnsi="Book Antiqua"/>
          <w:sz w:val="28"/>
        </w:rPr>
      </w:pPr>
    </w:p>
    <w:p w:rsidR="00A31F50" w:rsidRPr="00473148" w:rsidRDefault="00473148" w:rsidP="00A31F50">
      <w:pPr>
        <w:rPr>
          <w:rFonts w:ascii="Book Antiqua" w:hAnsi="Book Antiqua"/>
        </w:rPr>
      </w:pPr>
      <w:r w:rsidRPr="00ED27BB">
        <w:rPr>
          <w:rFonts w:ascii="Book Antiqua" w:hAnsi="Book Antiqua"/>
          <w:sz w:val="28"/>
        </w:rPr>
        <w:br/>
      </w:r>
      <w:r w:rsidR="00A31F50">
        <w:rPr>
          <w:rFonts w:ascii="Book Antiqua" w:hAnsi="Book Antiqua"/>
          <w:b/>
          <w:sz w:val="28"/>
        </w:rPr>
        <w:t>(5</w:t>
      </w:r>
      <w:r w:rsidR="00A31F50" w:rsidRPr="004118FD">
        <w:rPr>
          <w:rFonts w:ascii="Book Antiqua" w:hAnsi="Book Antiqua"/>
          <w:b/>
          <w:sz w:val="28"/>
        </w:rPr>
        <w:t xml:space="preserve">) </w:t>
      </w:r>
      <w:r w:rsidR="00A31F50">
        <w:rPr>
          <w:rFonts w:ascii="Book Antiqua" w:hAnsi="Book Antiqua"/>
          <w:b/>
          <w:sz w:val="28"/>
        </w:rPr>
        <w:t>What now?</w:t>
      </w:r>
      <w:r w:rsidR="00A31F50" w:rsidRPr="004118FD">
        <w:rPr>
          <w:rFonts w:ascii="Book Antiqua" w:hAnsi="Book Antiqua"/>
          <w:b/>
          <w:sz w:val="28"/>
        </w:rPr>
        <w:t xml:space="preserve"> </w:t>
      </w:r>
    </w:p>
    <w:p w:rsidR="00884917" w:rsidRDefault="00A31F50" w:rsidP="00A31F50">
      <w:pPr>
        <w:rPr>
          <w:rFonts w:ascii="Book Antiqua" w:hAnsi="Book Antiqua"/>
        </w:rPr>
      </w:pPr>
      <w:r w:rsidRPr="00A31F50">
        <w:rPr>
          <w:rFonts w:ascii="Book Antiqua" w:hAnsi="Book Antiqua"/>
        </w:rPr>
        <w:t xml:space="preserve">The site PersiansAreNotArabs.com established in year 2007 has outranked many sites for </w:t>
      </w:r>
      <w:r>
        <w:rPr>
          <w:rFonts w:ascii="Book Antiqua" w:hAnsi="Book Antiqua"/>
        </w:rPr>
        <w:t>popular</w:t>
      </w:r>
      <w:r w:rsidRPr="00A31F50">
        <w:rPr>
          <w:rFonts w:ascii="Book Antiqua" w:hAnsi="Book Antiqua"/>
        </w:rPr>
        <w:t xml:space="preserve"> keywords </w:t>
      </w:r>
      <w:r w:rsidR="00EA29A8">
        <w:rPr>
          <w:rFonts w:ascii="Book Antiqua" w:hAnsi="Book Antiqua"/>
        </w:rPr>
        <w:t>and ranks</w:t>
      </w:r>
      <w:r>
        <w:rPr>
          <w:rFonts w:ascii="Book Antiqua" w:hAnsi="Book Antiqua"/>
        </w:rPr>
        <w:t xml:space="preserve"> #1</w:t>
      </w:r>
      <w:r w:rsidR="00EA29A8">
        <w:rPr>
          <w:rFonts w:ascii="Book Antiqua" w:hAnsi="Book Antiqua"/>
        </w:rPr>
        <w:t xml:space="preserve"> for </w:t>
      </w:r>
      <w:r w:rsidR="002A3D11">
        <w:rPr>
          <w:rFonts w:ascii="Book Antiqua" w:hAnsi="Book Antiqua"/>
        </w:rPr>
        <w:t>many</w:t>
      </w:r>
      <w:r>
        <w:rPr>
          <w:rFonts w:ascii="Book Antiqua" w:hAnsi="Book Antiqua"/>
        </w:rPr>
        <w:t>.</w:t>
      </w:r>
    </w:p>
    <w:p w:rsidR="00A31F50" w:rsidRDefault="00EA29A8" w:rsidP="00A31F50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Our Google Webmaster Tools page shows over 60,500 links to our home page </w:t>
      </w:r>
      <w:r w:rsidR="00DF229C">
        <w:rPr>
          <w:rFonts w:ascii="Book Antiqua" w:hAnsi="Book Antiqua"/>
        </w:rPr>
        <w:t>“</w:t>
      </w:r>
      <w:r>
        <w:rPr>
          <w:rFonts w:ascii="Book Antiqua" w:hAnsi="Book Antiqua"/>
        </w:rPr>
        <w:t>http://www.persiansarenotarabs.com</w:t>
      </w:r>
      <w:r w:rsidR="00DF229C">
        <w:rPr>
          <w:rFonts w:ascii="Book Antiqua" w:hAnsi="Book Antiqua"/>
        </w:rPr>
        <w:t>”</w:t>
      </w:r>
      <w:r w:rsidR="00797981">
        <w:rPr>
          <w:rFonts w:ascii="Book Antiqua" w:hAnsi="Book Antiqua"/>
        </w:rPr>
        <w:t xml:space="preserve"> as shown below:</w:t>
      </w:r>
    </w:p>
    <w:p w:rsidR="00A31F50" w:rsidRDefault="00A163B7" w:rsidP="00A31F50">
      <w:pPr>
        <w:rPr>
          <w:rFonts w:ascii="Book Antiqua" w:hAnsi="Book Antiqua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5486400" cy="715010"/>
            <wp:effectExtent l="25400" t="0" r="0" b="0"/>
            <wp:docPr id="5" name="Picture 4" descr="Screen shot 2011-08-27 at 7.17.40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1-08-27 at 7.17.40 PM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5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7981" w:rsidRDefault="00797981" w:rsidP="004A5D16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In other words this site among other sites has </w:t>
      </w:r>
      <w:r w:rsidR="00DF229C">
        <w:rPr>
          <w:rFonts w:ascii="Book Antiqua" w:hAnsi="Book Antiqua"/>
        </w:rPr>
        <w:t xml:space="preserve">the </w:t>
      </w:r>
      <w:r w:rsidR="005E775D">
        <w:rPr>
          <w:rFonts w:ascii="Book Antiqua" w:hAnsi="Book Antiqua"/>
        </w:rPr>
        <w:t>highest potential to outrank</w:t>
      </w:r>
      <w:r>
        <w:rPr>
          <w:rFonts w:ascii="Book Antiqua" w:hAnsi="Book Antiqua"/>
        </w:rPr>
        <w:t xml:space="preserve"> other </w:t>
      </w:r>
      <w:r w:rsidR="00997B93">
        <w:rPr>
          <w:rFonts w:ascii="Book Antiqua" w:hAnsi="Book Antiqua"/>
        </w:rPr>
        <w:t xml:space="preserve">non-Iranian </w:t>
      </w:r>
      <w:r w:rsidR="000405BF">
        <w:rPr>
          <w:rFonts w:ascii="Book Antiqua" w:hAnsi="Book Antiqua"/>
        </w:rPr>
        <w:t>competitor</w:t>
      </w:r>
      <w:r w:rsidR="005E775D">
        <w:rPr>
          <w:rFonts w:ascii="Book Antiqua" w:hAnsi="Book Antiqua"/>
        </w:rPr>
        <w:t>s</w:t>
      </w:r>
      <w:r w:rsidR="000405BF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in ranking for the popular </w:t>
      </w:r>
      <w:r w:rsidR="008205F1">
        <w:rPr>
          <w:rFonts w:ascii="Book Antiqua" w:hAnsi="Book Antiqua"/>
        </w:rPr>
        <w:t>phrase</w:t>
      </w:r>
      <w:r>
        <w:rPr>
          <w:rFonts w:ascii="Book Antiqua" w:hAnsi="Book Antiqua"/>
        </w:rPr>
        <w:t xml:space="preserve"> </w:t>
      </w:r>
      <w:r w:rsidR="005E775D">
        <w:rPr>
          <w:rFonts w:ascii="Book Antiqua" w:hAnsi="Book Antiqua"/>
        </w:rPr>
        <w:t xml:space="preserve">the </w:t>
      </w:r>
      <w:r>
        <w:rPr>
          <w:rFonts w:ascii="Book Antiqua" w:hAnsi="Book Antiqua"/>
        </w:rPr>
        <w:t>‘Persian Gulf’</w:t>
      </w:r>
      <w:r w:rsidR="008205F1">
        <w:rPr>
          <w:rFonts w:ascii="Book Antiqua" w:hAnsi="Book Antiqua"/>
        </w:rPr>
        <w:t>!</w:t>
      </w:r>
    </w:p>
    <w:p w:rsidR="001321ED" w:rsidRDefault="001321ED" w:rsidP="004A5D16">
      <w:pPr>
        <w:rPr>
          <w:rFonts w:ascii="Book Antiqua" w:hAnsi="Book Antiqua"/>
        </w:rPr>
      </w:pPr>
      <w:r>
        <w:rPr>
          <w:rFonts w:ascii="Book Antiqua" w:hAnsi="Book Antiqua"/>
        </w:rPr>
        <w:t>As of now, the site currently ranks on page 2 of Google among 12,400,000 results.</w:t>
      </w:r>
      <w:r w:rsidR="00DB4806">
        <w:rPr>
          <w:rFonts w:ascii="Book Antiqua" w:hAnsi="Book Antiqua"/>
        </w:rPr>
        <w:t xml:space="preserve"> </w:t>
      </w:r>
      <w:r w:rsidR="00E86CFE">
        <w:rPr>
          <w:rFonts w:ascii="Book Antiqua" w:hAnsi="Book Antiqua"/>
        </w:rPr>
        <w:t>(You may validate this by simply doing a quick Google Search)</w:t>
      </w:r>
    </w:p>
    <w:p w:rsidR="001321ED" w:rsidRDefault="001321ED" w:rsidP="004A5D16">
      <w:pPr>
        <w:rPr>
          <w:rFonts w:ascii="Book Antiqua" w:hAnsi="Book Antiqua"/>
        </w:rPr>
      </w:pPr>
      <w:r>
        <w:rPr>
          <w:rFonts w:ascii="Book Antiqua" w:hAnsi="Book Antiqua"/>
          <w:noProof/>
        </w:rPr>
        <w:drawing>
          <wp:inline distT="0" distB="0" distL="0" distR="0">
            <wp:extent cx="5486400" cy="375920"/>
            <wp:effectExtent l="25400" t="0" r="0" b="0"/>
            <wp:docPr id="6" name="Picture 5" descr="Page 22011-08-27 at 7.30.49 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ge 22011-08-27 at 7.30.49 PM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1C3" w:rsidRDefault="001B6331" w:rsidP="004A5D16">
      <w:pPr>
        <w:rPr>
          <w:rFonts w:ascii="Book Antiqua" w:hAnsi="Book Antiqua"/>
        </w:rPr>
      </w:pPr>
      <w:r>
        <w:rPr>
          <w:rFonts w:ascii="Book Antiqua" w:hAnsi="Book Antiqua"/>
        </w:rPr>
        <w:t>Our goal in this campaign is to</w:t>
      </w:r>
      <w:r w:rsidR="00811887">
        <w:rPr>
          <w:rFonts w:ascii="Book Antiqua" w:hAnsi="Book Antiqua"/>
        </w:rPr>
        <w:t xml:space="preserve"> rank #1 for the term: </w:t>
      </w:r>
      <w:hyperlink r:id="rId17" w:history="1">
        <w:r w:rsidR="00811887" w:rsidRPr="007A1EC1">
          <w:rPr>
            <w:rStyle w:val="Hyperlink"/>
            <w:rFonts w:ascii="Book Antiqua" w:hAnsi="Book Antiqua"/>
          </w:rPr>
          <w:t>“Persian Gulf”</w:t>
        </w:r>
      </w:hyperlink>
      <w:r w:rsidR="00E51992">
        <w:t xml:space="preserve"> </w:t>
      </w:r>
    </w:p>
    <w:p w:rsidR="00D136D4" w:rsidRDefault="00D136D4" w:rsidP="004A5D16">
      <w:pPr>
        <w:rPr>
          <w:rFonts w:ascii="Book Antiqua" w:hAnsi="Book Antiqua"/>
        </w:rPr>
      </w:pPr>
    </w:p>
    <w:p w:rsidR="00811887" w:rsidRDefault="00811887" w:rsidP="004A5D16">
      <w:pPr>
        <w:rPr>
          <w:rFonts w:ascii="Book Antiqua" w:hAnsi="Book Antiqua"/>
        </w:rPr>
      </w:pPr>
    </w:p>
    <w:p w:rsidR="00D43C99" w:rsidRPr="007C65D9" w:rsidRDefault="00811887" w:rsidP="003664C0">
      <w:pPr>
        <w:jc w:val="center"/>
        <w:rPr>
          <w:rFonts w:ascii="Book Antiqua" w:hAnsi="Book Antiqua"/>
          <w:b/>
          <w:sz w:val="32"/>
        </w:rPr>
      </w:pPr>
      <w:r w:rsidRPr="007C65D9">
        <w:rPr>
          <w:rFonts w:ascii="Book Antiqua" w:hAnsi="Book Antiqua"/>
          <w:b/>
          <w:sz w:val="32"/>
        </w:rPr>
        <w:t xml:space="preserve">We’ve done 80% of the job and are </w:t>
      </w:r>
      <w:r w:rsidR="007C65D9">
        <w:rPr>
          <w:rFonts w:ascii="Book Antiqua" w:hAnsi="Book Antiqua"/>
          <w:b/>
          <w:sz w:val="32"/>
        </w:rPr>
        <w:br/>
      </w:r>
      <w:r w:rsidRPr="007C65D9">
        <w:rPr>
          <w:rFonts w:ascii="Book Antiqua" w:hAnsi="Book Antiqua"/>
          <w:b/>
          <w:sz w:val="32"/>
        </w:rPr>
        <w:t>asking for your help to go the other 20.</w:t>
      </w:r>
    </w:p>
    <w:p w:rsidR="001861C3" w:rsidRDefault="001861C3" w:rsidP="00D43C99">
      <w:pPr>
        <w:rPr>
          <w:rFonts w:ascii="Book Antiqua" w:hAnsi="Book Antiqua"/>
        </w:rPr>
      </w:pPr>
    </w:p>
    <w:p w:rsidR="00D43C99" w:rsidRPr="001C6BE1" w:rsidRDefault="001861C3" w:rsidP="008F2CB5">
      <w:pPr>
        <w:jc w:val="center"/>
        <w:rPr>
          <w:rFonts w:ascii="Book Antiqua" w:hAnsi="Book Antiqua"/>
          <w:b/>
          <w:color w:val="800000"/>
        </w:rPr>
      </w:pPr>
      <w:r w:rsidRPr="001C6BE1">
        <w:rPr>
          <w:rFonts w:ascii="Book Antiqua" w:hAnsi="Book Antiqua"/>
          <w:b/>
          <w:color w:val="800000"/>
        </w:rPr>
        <w:t>Help to save historical name of Persian Gulf</w:t>
      </w:r>
      <w:r w:rsidR="008F2CB5" w:rsidRPr="001C6BE1">
        <w:rPr>
          <w:rFonts w:ascii="Book Antiqua" w:hAnsi="Book Antiqua"/>
          <w:b/>
          <w:color w:val="800000"/>
        </w:rPr>
        <w:br/>
      </w:r>
    </w:p>
    <w:p w:rsidR="007D04AC" w:rsidRPr="001C6BE1" w:rsidRDefault="003455BA" w:rsidP="001C6BE1">
      <w:pPr>
        <w:pStyle w:val="ListParagraph"/>
        <w:numPr>
          <w:ilvl w:val="0"/>
          <w:numId w:val="1"/>
        </w:numPr>
        <w:rPr>
          <w:rFonts w:ascii="Book Antiqua" w:hAnsi="Book Antiqua"/>
        </w:rPr>
      </w:pPr>
      <w:r w:rsidRPr="001C6BE1">
        <w:rPr>
          <w:rFonts w:ascii="Book Antiqua" w:hAnsi="Book Antiqua"/>
        </w:rPr>
        <w:t>We</w:t>
      </w:r>
      <w:r w:rsidR="007D04AC" w:rsidRPr="001C6BE1">
        <w:rPr>
          <w:rFonts w:ascii="Book Antiqua" w:hAnsi="Book Antiqua"/>
        </w:rPr>
        <w:t xml:space="preserve"> </w:t>
      </w:r>
      <w:r w:rsidRPr="001C6BE1">
        <w:rPr>
          <w:rFonts w:ascii="Book Antiqua" w:hAnsi="Book Antiqua"/>
        </w:rPr>
        <w:t xml:space="preserve">eagerly </w:t>
      </w:r>
      <w:r w:rsidR="007D04AC" w:rsidRPr="001C6BE1">
        <w:rPr>
          <w:rFonts w:ascii="Book Antiqua" w:hAnsi="Book Antiqua"/>
        </w:rPr>
        <w:t xml:space="preserve">ask you to </w:t>
      </w:r>
      <w:r w:rsidR="001861C3" w:rsidRPr="001C6BE1">
        <w:rPr>
          <w:rFonts w:ascii="Book Antiqua" w:hAnsi="Book Antiqua"/>
        </w:rPr>
        <w:t xml:space="preserve">simply </w:t>
      </w:r>
      <w:r w:rsidR="007D04AC" w:rsidRPr="001C6BE1">
        <w:rPr>
          <w:rFonts w:ascii="Book Antiqua" w:hAnsi="Book Antiqua"/>
        </w:rPr>
        <w:t xml:space="preserve">post the link: </w:t>
      </w:r>
    </w:p>
    <w:p w:rsidR="007D04AC" w:rsidRPr="001C6BE1" w:rsidRDefault="002D2F2B" w:rsidP="001C6BE1">
      <w:pPr>
        <w:pStyle w:val="ListParagraph"/>
        <w:rPr>
          <w:rFonts w:ascii="Book Antiqua" w:hAnsi="Book Antiqua"/>
        </w:rPr>
      </w:pPr>
      <w:hyperlink r:id="rId18" w:history="1">
        <w:r w:rsidR="007D04AC" w:rsidRPr="001C6BE1">
          <w:rPr>
            <w:rStyle w:val="Hyperlink"/>
            <w:rFonts w:ascii="Book Antiqua" w:hAnsi="Book Antiqua"/>
          </w:rPr>
          <w:t>http://www.PersiansAreNotArabs.com/persian-gulf</w:t>
        </w:r>
      </w:hyperlink>
    </w:p>
    <w:p w:rsidR="005C599B" w:rsidRDefault="007D04AC" w:rsidP="001C6BE1">
      <w:pPr>
        <w:pStyle w:val="ListParagraph"/>
        <w:rPr>
          <w:rFonts w:ascii="Book Antiqua" w:hAnsi="Book Antiqua"/>
        </w:rPr>
      </w:pPr>
      <w:r w:rsidRPr="001C6BE1">
        <w:rPr>
          <w:rFonts w:ascii="Book Antiqua" w:hAnsi="Book Antiqua"/>
        </w:rPr>
        <w:t xml:space="preserve">on </w:t>
      </w:r>
      <w:r w:rsidR="001861C3" w:rsidRPr="001C6BE1">
        <w:rPr>
          <w:rFonts w:ascii="Book Antiqua" w:hAnsi="Book Antiqua"/>
        </w:rPr>
        <w:t xml:space="preserve">your Facebook, </w:t>
      </w:r>
      <w:r w:rsidRPr="001C6BE1">
        <w:rPr>
          <w:rFonts w:ascii="Book Antiqua" w:hAnsi="Book Antiqua"/>
        </w:rPr>
        <w:t>Twitter</w:t>
      </w:r>
      <w:r w:rsidR="001861C3" w:rsidRPr="001C6BE1">
        <w:rPr>
          <w:rFonts w:ascii="Book Antiqua" w:hAnsi="Book Antiqua"/>
        </w:rPr>
        <w:t xml:space="preserve"> and other social network accounts</w:t>
      </w:r>
      <w:r w:rsidR="008F2CB5" w:rsidRPr="001C6BE1">
        <w:rPr>
          <w:rFonts w:ascii="Book Antiqua" w:hAnsi="Book Antiqua"/>
        </w:rPr>
        <w:t xml:space="preserve"> and </w:t>
      </w:r>
      <w:r w:rsidR="00E0594E">
        <w:rPr>
          <w:rFonts w:ascii="Book Antiqua" w:hAnsi="Book Antiqua"/>
        </w:rPr>
        <w:t xml:space="preserve">also </w:t>
      </w:r>
      <w:r w:rsidR="008F2CB5" w:rsidRPr="001C6BE1">
        <w:rPr>
          <w:rFonts w:ascii="Book Antiqua" w:hAnsi="Book Antiqua"/>
        </w:rPr>
        <w:t>encourage your friends and family to do the same.</w:t>
      </w:r>
      <w:r w:rsidRPr="001C6BE1">
        <w:rPr>
          <w:rFonts w:ascii="Book Antiqua" w:hAnsi="Book Antiqua"/>
        </w:rPr>
        <w:t xml:space="preserve"> </w:t>
      </w:r>
    </w:p>
    <w:p w:rsidR="008F2CB5" w:rsidRPr="001C6BE1" w:rsidRDefault="008F2CB5" w:rsidP="001C6BE1">
      <w:pPr>
        <w:pStyle w:val="ListParagraph"/>
        <w:rPr>
          <w:rFonts w:ascii="Book Antiqua" w:hAnsi="Book Antiqua"/>
        </w:rPr>
      </w:pPr>
    </w:p>
    <w:p w:rsidR="009B2AE6" w:rsidRDefault="00FD1431" w:rsidP="00884917">
      <w:pPr>
        <w:pStyle w:val="ListParagraph"/>
        <w:numPr>
          <w:ilvl w:val="0"/>
          <w:numId w:val="1"/>
        </w:numPr>
        <w:rPr>
          <w:rFonts w:ascii="Book Antiqua" w:hAnsi="Book Antiqua"/>
        </w:rPr>
      </w:pPr>
      <w:r w:rsidRPr="00884917">
        <w:rPr>
          <w:rFonts w:ascii="Book Antiqua" w:hAnsi="Book Antiqua"/>
        </w:rPr>
        <w:t>Please</w:t>
      </w:r>
      <w:r w:rsidR="008F2CB5" w:rsidRPr="00884917">
        <w:rPr>
          <w:rFonts w:ascii="Book Antiqua" w:hAnsi="Book Antiqua"/>
        </w:rPr>
        <w:t xml:space="preserve"> </w:t>
      </w:r>
      <w:r w:rsidR="001861C3" w:rsidRPr="00884917">
        <w:rPr>
          <w:rFonts w:ascii="Book Antiqua" w:hAnsi="Book Antiqua"/>
        </w:rPr>
        <w:t>link to our pages on</w:t>
      </w:r>
      <w:r w:rsidR="007D04AC" w:rsidRPr="00884917">
        <w:rPr>
          <w:rFonts w:ascii="Book Antiqua" w:hAnsi="Book Antiqua"/>
        </w:rPr>
        <w:t xml:space="preserve"> different blogs and websites to </w:t>
      </w:r>
      <w:r w:rsidR="00884917">
        <w:rPr>
          <w:rFonts w:ascii="Book Antiqua" w:hAnsi="Book Antiqua"/>
        </w:rPr>
        <w:t>help spread the word and also support us in our campaign.</w:t>
      </w:r>
      <w:r w:rsidR="00884917" w:rsidRPr="00FC0231">
        <w:rPr>
          <w:rFonts w:ascii="Book Antiqua" w:hAnsi="Book Antiqua"/>
        </w:rPr>
        <w:t xml:space="preserve"> </w:t>
      </w:r>
      <w:r w:rsidR="001C6BE1" w:rsidRPr="00FC0231">
        <w:rPr>
          <w:rFonts w:ascii="Book Antiqua" w:hAnsi="Book Antiqua"/>
        </w:rPr>
        <w:br/>
      </w:r>
    </w:p>
    <w:p w:rsidR="003455BA" w:rsidRPr="00FC0231" w:rsidRDefault="003455BA" w:rsidP="009B2AE6">
      <w:pPr>
        <w:pStyle w:val="ListParagraph"/>
        <w:rPr>
          <w:rFonts w:ascii="Book Antiqua" w:hAnsi="Book Antiqua"/>
        </w:rPr>
      </w:pPr>
    </w:p>
    <w:p w:rsidR="001C6BE1" w:rsidRDefault="0040018C" w:rsidP="0040018C">
      <w:pPr>
        <w:rPr>
          <w:rFonts w:ascii="Book Antiqua" w:hAnsi="Book Antiqua"/>
          <w:b/>
          <w:color w:val="800000"/>
        </w:rPr>
      </w:pPr>
      <w:r>
        <w:rPr>
          <w:rFonts w:ascii="Book Antiqua" w:hAnsi="Book Antiqua"/>
          <w:b/>
          <w:color w:val="800000"/>
        </w:rPr>
        <w:t xml:space="preserve">                                              </w:t>
      </w:r>
      <w:r w:rsidR="00E51E02" w:rsidRPr="001C6BE1">
        <w:rPr>
          <w:rFonts w:ascii="Book Antiqua" w:hAnsi="Book Antiqua"/>
          <w:b/>
          <w:color w:val="800000"/>
        </w:rPr>
        <w:t xml:space="preserve">In union there is strength. </w:t>
      </w:r>
      <w:r>
        <w:rPr>
          <w:rFonts w:ascii="Book Antiqua" w:hAnsi="Book Antiqua"/>
          <w:b/>
          <w:color w:val="800000"/>
        </w:rPr>
        <w:br/>
        <w:t xml:space="preserve">                                                                    </w:t>
      </w:r>
      <w:r w:rsidR="00E51E02" w:rsidRPr="001C6BE1">
        <w:rPr>
          <w:rFonts w:ascii="Book Antiqua" w:hAnsi="Book Antiqua"/>
          <w:b/>
          <w:color w:val="800000"/>
        </w:rPr>
        <w:t>Let’s work as a team!</w:t>
      </w:r>
    </w:p>
    <w:p w:rsidR="008F61C8" w:rsidRPr="00ED27BB" w:rsidRDefault="001C6BE1" w:rsidP="00ED27BB">
      <w:pPr>
        <w:jc w:val="center"/>
        <w:rPr>
          <w:rFonts w:ascii="Book Antiqua" w:hAnsi="Book Antiqua"/>
          <w:b/>
          <w:color w:val="800000"/>
        </w:rPr>
      </w:pPr>
      <w:r w:rsidRPr="00357606">
        <w:rPr>
          <w:rFonts w:ascii="Book Antiqua" w:hAnsi="Book Antiqua"/>
          <w:b/>
          <w:color w:val="800000"/>
          <w:sz w:val="40"/>
        </w:rPr>
        <w:t>T</w:t>
      </w:r>
      <w:r w:rsidRPr="001C6BE1">
        <w:rPr>
          <w:rFonts w:ascii="Book Antiqua" w:hAnsi="Book Antiqua"/>
          <w:b/>
          <w:color w:val="800000"/>
        </w:rPr>
        <w:t>ogether</w:t>
      </w:r>
      <w:r>
        <w:rPr>
          <w:rFonts w:ascii="Book Antiqua" w:hAnsi="Book Antiqua"/>
          <w:b/>
          <w:color w:val="800000"/>
        </w:rPr>
        <w:t xml:space="preserve"> </w:t>
      </w:r>
      <w:r w:rsidRPr="00357606">
        <w:rPr>
          <w:rFonts w:ascii="Book Antiqua" w:hAnsi="Book Antiqua"/>
          <w:b/>
          <w:color w:val="800000"/>
          <w:sz w:val="40"/>
        </w:rPr>
        <w:t>E</w:t>
      </w:r>
      <w:r w:rsidRPr="001C6BE1">
        <w:rPr>
          <w:rFonts w:ascii="Book Antiqua" w:hAnsi="Book Antiqua"/>
          <w:b/>
          <w:color w:val="800000"/>
        </w:rPr>
        <w:t>veryone</w:t>
      </w:r>
      <w:r>
        <w:rPr>
          <w:rFonts w:ascii="Book Antiqua" w:hAnsi="Book Antiqua"/>
          <w:b/>
          <w:color w:val="800000"/>
        </w:rPr>
        <w:t xml:space="preserve"> </w:t>
      </w:r>
      <w:r w:rsidRPr="00357606">
        <w:rPr>
          <w:rFonts w:ascii="Book Antiqua" w:hAnsi="Book Antiqua"/>
          <w:b/>
          <w:color w:val="800000"/>
          <w:sz w:val="40"/>
        </w:rPr>
        <w:t>A</w:t>
      </w:r>
      <w:r w:rsidRPr="001C6BE1">
        <w:rPr>
          <w:rFonts w:ascii="Book Antiqua" w:hAnsi="Book Antiqua"/>
          <w:b/>
          <w:color w:val="800000"/>
        </w:rPr>
        <w:t>chieves</w:t>
      </w:r>
      <w:r>
        <w:rPr>
          <w:rFonts w:ascii="Book Antiqua" w:hAnsi="Book Antiqua"/>
          <w:b/>
          <w:color w:val="800000"/>
        </w:rPr>
        <w:t xml:space="preserve"> </w:t>
      </w:r>
      <w:r w:rsidRPr="00357606">
        <w:rPr>
          <w:rFonts w:ascii="Book Antiqua" w:hAnsi="Book Antiqua"/>
          <w:b/>
          <w:color w:val="800000"/>
          <w:sz w:val="40"/>
        </w:rPr>
        <w:t>M</w:t>
      </w:r>
      <w:r w:rsidRPr="001C6BE1">
        <w:rPr>
          <w:rFonts w:ascii="Book Antiqua" w:hAnsi="Book Antiqua"/>
          <w:b/>
          <w:color w:val="800000"/>
        </w:rPr>
        <w:t>ore</w:t>
      </w:r>
    </w:p>
    <w:sectPr w:rsidR="008F61C8" w:rsidRPr="00ED27BB" w:rsidSect="00AE1714">
      <w:pgSz w:w="12240" w:h="15840"/>
      <w:pgMar w:top="720" w:right="1800" w:bottom="5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D3182"/>
    <w:multiLevelType w:val="hybridMultilevel"/>
    <w:tmpl w:val="220451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E542F8"/>
    <w:rsid w:val="00011FF0"/>
    <w:rsid w:val="00013DE6"/>
    <w:rsid w:val="000405BF"/>
    <w:rsid w:val="0005125E"/>
    <w:rsid w:val="00061FAE"/>
    <w:rsid w:val="000763D9"/>
    <w:rsid w:val="00084B90"/>
    <w:rsid w:val="000A02F1"/>
    <w:rsid w:val="000A083C"/>
    <w:rsid w:val="000B131F"/>
    <w:rsid w:val="000B2A86"/>
    <w:rsid w:val="000C5A29"/>
    <w:rsid w:val="00100576"/>
    <w:rsid w:val="00124D35"/>
    <w:rsid w:val="001321ED"/>
    <w:rsid w:val="001568A9"/>
    <w:rsid w:val="001861C3"/>
    <w:rsid w:val="001B6331"/>
    <w:rsid w:val="001C4E0F"/>
    <w:rsid w:val="001C6027"/>
    <w:rsid w:val="001C6BE1"/>
    <w:rsid w:val="00241C72"/>
    <w:rsid w:val="0028538E"/>
    <w:rsid w:val="00294922"/>
    <w:rsid w:val="0029620F"/>
    <w:rsid w:val="002A2E22"/>
    <w:rsid w:val="002A3D11"/>
    <w:rsid w:val="002D2F2B"/>
    <w:rsid w:val="002D5358"/>
    <w:rsid w:val="002F03C2"/>
    <w:rsid w:val="002F1EFA"/>
    <w:rsid w:val="00332006"/>
    <w:rsid w:val="00333906"/>
    <w:rsid w:val="003415D8"/>
    <w:rsid w:val="003455BA"/>
    <w:rsid w:val="00351BAD"/>
    <w:rsid w:val="00357606"/>
    <w:rsid w:val="003664C0"/>
    <w:rsid w:val="00373EDB"/>
    <w:rsid w:val="00375CD5"/>
    <w:rsid w:val="00391DB9"/>
    <w:rsid w:val="003F1B88"/>
    <w:rsid w:val="003F6312"/>
    <w:rsid w:val="0040018C"/>
    <w:rsid w:val="00406E91"/>
    <w:rsid w:val="004118FD"/>
    <w:rsid w:val="00411DA3"/>
    <w:rsid w:val="00420D66"/>
    <w:rsid w:val="00433FA2"/>
    <w:rsid w:val="00450D54"/>
    <w:rsid w:val="0045237E"/>
    <w:rsid w:val="0046704C"/>
    <w:rsid w:val="004721CA"/>
    <w:rsid w:val="00473148"/>
    <w:rsid w:val="0049259C"/>
    <w:rsid w:val="004A5D16"/>
    <w:rsid w:val="004C56E2"/>
    <w:rsid w:val="004D418E"/>
    <w:rsid w:val="004E0B94"/>
    <w:rsid w:val="004E0C86"/>
    <w:rsid w:val="00553502"/>
    <w:rsid w:val="005578B4"/>
    <w:rsid w:val="005747C0"/>
    <w:rsid w:val="005765E3"/>
    <w:rsid w:val="00580557"/>
    <w:rsid w:val="00594148"/>
    <w:rsid w:val="005A197E"/>
    <w:rsid w:val="005A555E"/>
    <w:rsid w:val="005C599B"/>
    <w:rsid w:val="005D06D5"/>
    <w:rsid w:val="005E3CC8"/>
    <w:rsid w:val="005E775D"/>
    <w:rsid w:val="00604A79"/>
    <w:rsid w:val="006303AC"/>
    <w:rsid w:val="00642198"/>
    <w:rsid w:val="00680299"/>
    <w:rsid w:val="00686D6B"/>
    <w:rsid w:val="006B7333"/>
    <w:rsid w:val="006F359A"/>
    <w:rsid w:val="00715841"/>
    <w:rsid w:val="00717E05"/>
    <w:rsid w:val="007247AB"/>
    <w:rsid w:val="00773CEF"/>
    <w:rsid w:val="00774D0F"/>
    <w:rsid w:val="00797981"/>
    <w:rsid w:val="007A1EC1"/>
    <w:rsid w:val="007B0E0E"/>
    <w:rsid w:val="007C65D9"/>
    <w:rsid w:val="007D04AC"/>
    <w:rsid w:val="007E7ECD"/>
    <w:rsid w:val="00811887"/>
    <w:rsid w:val="008205F1"/>
    <w:rsid w:val="00826878"/>
    <w:rsid w:val="00884641"/>
    <w:rsid w:val="00884917"/>
    <w:rsid w:val="008E0CE2"/>
    <w:rsid w:val="008F2CB5"/>
    <w:rsid w:val="008F4DCA"/>
    <w:rsid w:val="008F61C8"/>
    <w:rsid w:val="008F6488"/>
    <w:rsid w:val="00900E66"/>
    <w:rsid w:val="00905F10"/>
    <w:rsid w:val="00951987"/>
    <w:rsid w:val="00997B93"/>
    <w:rsid w:val="009B2AE6"/>
    <w:rsid w:val="00A163B7"/>
    <w:rsid w:val="00A2552F"/>
    <w:rsid w:val="00A31F50"/>
    <w:rsid w:val="00A50854"/>
    <w:rsid w:val="00A96496"/>
    <w:rsid w:val="00AA60DF"/>
    <w:rsid w:val="00AA71F1"/>
    <w:rsid w:val="00AB72E9"/>
    <w:rsid w:val="00AC2163"/>
    <w:rsid w:val="00AD79F6"/>
    <w:rsid w:val="00AE1714"/>
    <w:rsid w:val="00AE63A4"/>
    <w:rsid w:val="00B02BFD"/>
    <w:rsid w:val="00B61A9E"/>
    <w:rsid w:val="00BC4B82"/>
    <w:rsid w:val="00C171E2"/>
    <w:rsid w:val="00CB1C7F"/>
    <w:rsid w:val="00CD2267"/>
    <w:rsid w:val="00CD3458"/>
    <w:rsid w:val="00CE2684"/>
    <w:rsid w:val="00CE2973"/>
    <w:rsid w:val="00CE75DC"/>
    <w:rsid w:val="00D136D4"/>
    <w:rsid w:val="00D43C99"/>
    <w:rsid w:val="00D77773"/>
    <w:rsid w:val="00D81F80"/>
    <w:rsid w:val="00D828BC"/>
    <w:rsid w:val="00D86701"/>
    <w:rsid w:val="00DA0A10"/>
    <w:rsid w:val="00DB4806"/>
    <w:rsid w:val="00DF229C"/>
    <w:rsid w:val="00E0410C"/>
    <w:rsid w:val="00E0594E"/>
    <w:rsid w:val="00E05A43"/>
    <w:rsid w:val="00E15907"/>
    <w:rsid w:val="00E251C5"/>
    <w:rsid w:val="00E51992"/>
    <w:rsid w:val="00E51E02"/>
    <w:rsid w:val="00E542F8"/>
    <w:rsid w:val="00E7264D"/>
    <w:rsid w:val="00E84D18"/>
    <w:rsid w:val="00E86CFE"/>
    <w:rsid w:val="00E92849"/>
    <w:rsid w:val="00E93469"/>
    <w:rsid w:val="00EA0EDE"/>
    <w:rsid w:val="00EA29A8"/>
    <w:rsid w:val="00EA7710"/>
    <w:rsid w:val="00ED27BB"/>
    <w:rsid w:val="00ED4F8E"/>
    <w:rsid w:val="00ED6559"/>
    <w:rsid w:val="00EE13EC"/>
    <w:rsid w:val="00F14383"/>
    <w:rsid w:val="00F76EB0"/>
    <w:rsid w:val="00FC0231"/>
    <w:rsid w:val="00FD1431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List Paragraph" w:uiPriority="99" w:qFormat="1"/>
  </w:latentStyles>
  <w:style w:type="paragraph" w:default="1" w:styleId="Normal">
    <w:name w:val="Normal"/>
    <w:qFormat/>
    <w:rsid w:val="0083065A"/>
  </w:style>
  <w:style w:type="paragraph" w:styleId="Heading1">
    <w:name w:val="heading 1"/>
    <w:basedOn w:val="Normal"/>
    <w:link w:val="Heading1Char"/>
    <w:uiPriority w:val="9"/>
    <w:rsid w:val="006303AC"/>
    <w:pPr>
      <w:spacing w:beforeLines="1" w:afterLines="1"/>
      <w:outlineLvl w:val="0"/>
    </w:pPr>
    <w:rPr>
      <w:rFonts w:ascii="Times" w:hAnsi="Times"/>
      <w:b/>
      <w:kern w:val="36"/>
      <w:sz w:val="48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E542F8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E542F8"/>
    <w:rPr>
      <w:color w:val="0000FF"/>
      <w:u w:val="single"/>
    </w:rPr>
  </w:style>
  <w:style w:type="character" w:customStyle="1" w:styleId="termtitle">
    <w:name w:val="term_title"/>
    <w:basedOn w:val="DefaultParagraphFont"/>
    <w:rsid w:val="00F14383"/>
  </w:style>
  <w:style w:type="character" w:styleId="FollowedHyperlink">
    <w:name w:val="FollowedHyperlink"/>
    <w:basedOn w:val="DefaultParagraphFont"/>
    <w:rsid w:val="00CD2267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303AC"/>
    <w:rPr>
      <w:rFonts w:ascii="Times" w:hAnsi="Times"/>
      <w:b/>
      <w:kern w:val="36"/>
      <w:sz w:val="48"/>
      <w:szCs w:val="20"/>
    </w:rPr>
  </w:style>
  <w:style w:type="table" w:styleId="TableGrid">
    <w:name w:val="Table Grid"/>
    <w:basedOn w:val="TableNormal"/>
    <w:rsid w:val="004118FD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1C6B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www.PersiansAreNotArabs.com/persian-gulf/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PersiansAreNotArabs.com/persian-gulf/" TargetMode="External"/><Relationship Id="rId11" Type="http://schemas.openxmlformats.org/officeDocument/2006/relationships/hyperlink" Target="http://www.arabian-gulf.info/" TargetMode="External"/><Relationship Id="rId12" Type="http://schemas.openxmlformats.org/officeDocument/2006/relationships/hyperlink" Target="http://www.arabian-gulf.info/" TargetMode="External"/><Relationship Id="rId13" Type="http://schemas.openxmlformats.org/officeDocument/2006/relationships/hyperlink" Target="http://www.persiansarenotarabs.com/persian-gulf/" TargetMode="External"/><Relationship Id="rId14" Type="http://schemas.openxmlformats.org/officeDocument/2006/relationships/hyperlink" Target="http://www.persiansarenotarabs.com/persian-gulf/" TargetMode="External"/><Relationship Id="rId15" Type="http://schemas.openxmlformats.org/officeDocument/2006/relationships/image" Target="media/image2.jpeg"/><Relationship Id="rId16" Type="http://schemas.openxmlformats.org/officeDocument/2006/relationships/image" Target="media/image3.jpeg"/><Relationship Id="rId17" Type="http://schemas.openxmlformats.org/officeDocument/2006/relationships/hyperlink" Target="http://www.persiansarenotarabs.com/persian-gulf/" TargetMode="External"/><Relationship Id="rId18" Type="http://schemas.openxmlformats.org/officeDocument/2006/relationships/hyperlink" Target="http://www.PersiansAreNotArabs.com/persian-gulf" TargetMode="Externa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PersiansAreNotArabs.com" TargetMode="External"/><Relationship Id="rId7" Type="http://schemas.openxmlformats.org/officeDocument/2006/relationships/hyperlink" Target="http://www.PersiansAreNotArabs.com/persian-gulf/" TargetMode="External"/><Relationship Id="rId8" Type="http://schemas.openxmlformats.org/officeDocument/2006/relationships/hyperlink" Target="http://www.PersiansAreNotArabs.com/persian-gulf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545</Words>
  <Characters>3108</Characters>
  <Application>Microsoft Macintosh Word</Application>
  <DocSecurity>0</DocSecurity>
  <Lines>25</Lines>
  <Paragraphs>6</Paragraphs>
  <ScaleCrop>false</ScaleCrop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Yashar Sani</dc:creator>
  <cp:keywords/>
  <cp:lastModifiedBy>Yashar Sani</cp:lastModifiedBy>
  <cp:revision>31</cp:revision>
  <dcterms:created xsi:type="dcterms:W3CDTF">2011-08-27T18:03:00Z</dcterms:created>
  <dcterms:modified xsi:type="dcterms:W3CDTF">2011-09-11T13:18:00Z</dcterms:modified>
</cp:coreProperties>
</file>